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B96D95" w:rsidRPr="00A714D9" w:rsidRDefault="000A1092" w:rsidP="00B96D95">
      <w:pPr>
        <w:pStyle w:val="a3"/>
        <w:spacing w:line="320" w:lineRule="exact"/>
        <w:ind w:left="360" w:right="105" w:firstLineChars="0" w:firstLine="0"/>
        <w:textAlignment w:val="bottom"/>
        <w:rPr>
          <w:rFonts w:ascii="宋体" w:hAnsi="宋体" w:cs="宋体"/>
          <w:b/>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A714D9">
        <w:rPr>
          <w:rFonts w:ascii="宋体" w:hAnsi="宋体" w:cs="宋体"/>
          <w:b/>
          <w:sz w:val="24"/>
          <w:szCs w:val="24"/>
          <w:u w:val="single"/>
        </w:rPr>
        <w:t xml:space="preserve"> </w:t>
      </w:r>
      <w:r w:rsidR="00B96D95" w:rsidRPr="00A714D9">
        <w:rPr>
          <w:rFonts w:ascii="宋体" w:hAnsi="宋体" w:cs="宋体" w:hint="eastAsia"/>
          <w:b/>
          <w:sz w:val="24"/>
          <w:szCs w:val="24"/>
          <w:u w:val="single"/>
        </w:rPr>
        <w:t>中国建设银行股份</w:t>
      </w:r>
      <w:bookmarkStart w:id="0" w:name="_GoBack"/>
      <w:bookmarkEnd w:id="0"/>
      <w:r w:rsidR="00B96D95" w:rsidRPr="00A714D9">
        <w:rPr>
          <w:rFonts w:ascii="宋体" w:hAnsi="宋体" w:cs="宋体" w:hint="eastAsia"/>
          <w:b/>
          <w:sz w:val="24"/>
          <w:szCs w:val="24"/>
          <w:u w:val="single"/>
        </w:rPr>
        <w:t>有限公司北京前门支行</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B96D95" w:rsidRPr="00A714D9" w:rsidRDefault="000A1092" w:rsidP="00A714D9">
      <w:pPr>
        <w:pStyle w:val="a3"/>
        <w:spacing w:line="360" w:lineRule="auto"/>
        <w:ind w:left="357" w:right="105" w:firstLineChars="0" w:firstLine="0"/>
        <w:textAlignment w:val="bottom"/>
        <w:rPr>
          <w:rFonts w:ascii="Arial" w:eastAsia="方正黑体简体" w:hAnsi="Arial" w:cs="Arial"/>
          <w:color w:val="000000"/>
          <w:u w:val="single"/>
        </w:rPr>
      </w:pPr>
      <w:r w:rsidRPr="007A2139">
        <w:rPr>
          <w:rFonts w:ascii="宋体" w:hAnsi="宋体" w:cs="宋体" w:hint="eastAsia"/>
          <w:b/>
          <w:bCs/>
          <w:sz w:val="24"/>
          <w:szCs w:val="24"/>
        </w:rPr>
        <w:t>一、委托估价项目名称：</w:t>
      </w:r>
      <w:r w:rsidRPr="00B96D95">
        <w:rPr>
          <w:rFonts w:ascii="宋体" w:hAnsi="宋体" w:cs="宋体"/>
          <w:b/>
          <w:bCs/>
          <w:sz w:val="24"/>
          <w:szCs w:val="24"/>
          <w:u w:val="single"/>
        </w:rPr>
        <w:t xml:space="preserve"> </w:t>
      </w:r>
      <w:r w:rsidR="00B96D95" w:rsidRPr="00B96D95">
        <w:rPr>
          <w:rFonts w:ascii="宋体" w:hAnsi="宋体" w:cs="宋体"/>
          <w:b/>
          <w:bCs/>
          <w:sz w:val="24"/>
          <w:szCs w:val="24"/>
          <w:u w:val="single"/>
        </w:rPr>
        <w:t>1</w:t>
      </w:r>
      <w:r w:rsidR="00B96D95">
        <w:rPr>
          <w:rFonts w:ascii="宋体" w:hAnsi="宋体" w:cs="宋体" w:hint="eastAsia"/>
          <w:b/>
          <w:bCs/>
          <w:sz w:val="24"/>
          <w:szCs w:val="24"/>
          <w:u w:val="single"/>
        </w:rPr>
        <w:t>、</w:t>
      </w:r>
      <w:r w:rsidR="00B96D95" w:rsidRPr="00A714D9">
        <w:rPr>
          <w:rFonts w:ascii="Arial" w:eastAsia="方正黑体简体" w:hAnsi="Arial" w:cs="Arial" w:hint="eastAsia"/>
          <w:color w:val="000000"/>
          <w:u w:val="single"/>
        </w:rPr>
        <w:t>河北省廊坊市香河开发区第一城内德胜门城楼等部分商业用房房地产快速变现价值评估</w:t>
      </w:r>
      <w:r w:rsidR="00B96D95">
        <w:rPr>
          <w:rFonts w:ascii="Arial" w:eastAsia="方正黑体简体" w:hAnsi="Arial" w:cs="Arial" w:hint="eastAsia"/>
          <w:color w:val="000000"/>
          <w:u w:val="single"/>
        </w:rPr>
        <w:t>；</w:t>
      </w:r>
      <w:r w:rsidR="00B96D95" w:rsidRPr="00B96D95">
        <w:rPr>
          <w:rFonts w:ascii="Arial" w:eastAsia="方正黑体简体" w:hAnsi="Arial" w:cs="Arial"/>
          <w:color w:val="000000"/>
          <w:u w:val="single"/>
        </w:rPr>
        <w:t>2</w:t>
      </w:r>
      <w:r w:rsidR="00B96D95" w:rsidRPr="00B96D95">
        <w:rPr>
          <w:rFonts w:ascii="Arial" w:eastAsia="方正黑体简体" w:hAnsi="Arial" w:cs="Arial" w:hint="eastAsia"/>
          <w:color w:val="000000"/>
          <w:u w:val="single"/>
        </w:rPr>
        <w:t>、</w:t>
      </w:r>
      <w:r w:rsidR="00B96D95" w:rsidRPr="00A714D9">
        <w:rPr>
          <w:rFonts w:ascii="Arial" w:eastAsia="方正黑体简体" w:hAnsi="Arial" w:cs="Arial" w:hint="eastAsia"/>
          <w:color w:val="000000"/>
          <w:u w:val="single"/>
        </w:rPr>
        <w:t>河北省廊坊市香河开发区第一城内福安宫大酒店等部分商业用房房地产快速变现价值评估</w:t>
      </w:r>
      <w:r w:rsidR="00B96D95">
        <w:rPr>
          <w:rFonts w:ascii="Arial" w:eastAsia="方正黑体简体" w:hAnsi="Arial" w:cs="Arial" w:hint="eastAsia"/>
          <w:color w:val="000000"/>
          <w:u w:val="single"/>
        </w:rPr>
        <w:t>。</w:t>
      </w:r>
    </w:p>
    <w:p w:rsidR="000A1092" w:rsidRPr="00B96D95"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B96D95">
        <w:rPr>
          <w:rFonts w:ascii="宋体" w:hAnsi="宋体" w:cs="宋体"/>
          <w:b/>
          <w:bCs/>
          <w:sz w:val="24"/>
          <w:szCs w:val="24"/>
          <w:u w:val="single"/>
        </w:rPr>
        <w:t xml:space="preserve"> </w:t>
      </w:r>
      <w:r w:rsidR="00B96D95" w:rsidRPr="00A714D9">
        <w:rPr>
          <w:rFonts w:ascii="Arial" w:hAnsi="Arial" w:cs="Arial" w:hint="eastAsia"/>
          <w:color w:val="000000"/>
          <w:u w:val="single"/>
        </w:rPr>
        <w:t>为估价委托人因处置资产需要了解估价对象房地产快速变现价值提供参考依据</w:t>
      </w:r>
      <w:r w:rsidRPr="00B96D95">
        <w:rPr>
          <w:rFonts w:ascii="宋体" w:hAnsi="宋体" w:cs="宋体"/>
          <w:b/>
          <w:bCs/>
          <w:sz w:val="24"/>
          <w:szCs w:val="24"/>
          <w:u w:val="single"/>
        </w:rPr>
        <w:t xml:space="preserve">      </w:t>
      </w:r>
    </w:p>
    <w:p w:rsidR="00B96D95" w:rsidRPr="0080632E" w:rsidRDefault="000A1092" w:rsidP="00B96D95">
      <w:pPr>
        <w:pStyle w:val="a3"/>
        <w:spacing w:line="360" w:lineRule="auto"/>
        <w:ind w:left="357" w:right="105" w:firstLineChars="0" w:firstLine="0"/>
        <w:textAlignment w:val="bottom"/>
        <w:rPr>
          <w:rFonts w:ascii="Arial" w:eastAsia="方正黑体简体" w:hAnsi="Arial" w:cs="Arial"/>
          <w:color w:val="000000"/>
          <w:u w:val="single"/>
        </w:rPr>
      </w:pPr>
      <w:r w:rsidRPr="007A2139">
        <w:rPr>
          <w:rFonts w:hint="eastAsia"/>
        </w:rPr>
        <w:t>三、</w:t>
      </w:r>
      <w:r w:rsidRPr="00A714D9">
        <w:rPr>
          <w:rFonts w:hint="eastAsia"/>
          <w:b/>
        </w:rPr>
        <w:t>估价对象和估价范围（或见附件）：</w:t>
      </w:r>
      <w:r w:rsidR="00B96D95" w:rsidRPr="0080632E">
        <w:rPr>
          <w:rFonts w:ascii="宋体" w:hAnsi="宋体" w:cs="宋体"/>
          <w:b/>
          <w:bCs/>
          <w:sz w:val="24"/>
          <w:szCs w:val="24"/>
          <w:u w:val="single"/>
        </w:rPr>
        <w:t>1</w:t>
      </w:r>
      <w:r w:rsidR="00B96D95">
        <w:rPr>
          <w:rFonts w:ascii="宋体" w:hAnsi="宋体" w:cs="宋体" w:hint="eastAsia"/>
          <w:b/>
          <w:bCs/>
          <w:sz w:val="24"/>
          <w:szCs w:val="24"/>
          <w:u w:val="single"/>
        </w:rPr>
        <w:t>、</w:t>
      </w:r>
      <w:r w:rsidR="00B96D95" w:rsidRPr="0080632E">
        <w:rPr>
          <w:rFonts w:ascii="Arial" w:eastAsia="方正黑体简体" w:hAnsi="Arial" w:cs="Arial" w:hint="eastAsia"/>
          <w:color w:val="000000"/>
          <w:u w:val="single"/>
        </w:rPr>
        <w:t>河北省廊坊市香河开发区第一城内德胜门城楼等部分商业用房房地产快速变现价值评估</w:t>
      </w:r>
      <w:r w:rsidR="00B96D95">
        <w:rPr>
          <w:rFonts w:ascii="Arial" w:eastAsia="方正黑体简体" w:hAnsi="Arial" w:cs="Arial" w:hint="eastAsia"/>
          <w:color w:val="000000"/>
          <w:u w:val="single"/>
        </w:rPr>
        <w:t>；</w:t>
      </w:r>
      <w:r w:rsidR="00B96D95" w:rsidRPr="0080632E">
        <w:rPr>
          <w:rFonts w:ascii="Arial" w:eastAsia="方正黑体简体" w:hAnsi="Arial" w:cs="Arial" w:hint="eastAsia"/>
          <w:color w:val="000000"/>
          <w:u w:val="single"/>
        </w:rPr>
        <w:t>2</w:t>
      </w:r>
      <w:r w:rsidR="00B96D95" w:rsidRPr="0080632E">
        <w:rPr>
          <w:rFonts w:ascii="Arial" w:eastAsia="方正黑体简体" w:hAnsi="Arial" w:cs="Arial" w:hint="eastAsia"/>
          <w:color w:val="000000"/>
          <w:u w:val="single"/>
        </w:rPr>
        <w:t>、河北省廊坊市香河开发区第一城内福安宫大酒店等部分商业用房房地产快速变现价值评估</w:t>
      </w:r>
      <w:r w:rsidR="00B96D95">
        <w:rPr>
          <w:rFonts w:ascii="Arial" w:eastAsia="方正黑体简体" w:hAnsi="Arial" w:cs="Arial" w:hint="eastAsia"/>
          <w:color w:val="000000"/>
          <w:u w:val="single"/>
        </w:rPr>
        <w:t>。</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B96D95">
        <w:rPr>
          <w:rFonts w:ascii="宋体" w:hAnsi="宋体" w:cs="宋体"/>
          <w:b/>
          <w:bCs/>
          <w:sz w:val="24"/>
          <w:szCs w:val="24"/>
          <w:u w:val="single"/>
        </w:rPr>
        <w:t xml:space="preserve">3 </w:t>
      </w:r>
      <w:r w:rsidR="00B96D95" w:rsidRPr="007A2139">
        <w:rPr>
          <w:rFonts w:ascii="宋体" w:hAnsi="宋体" w:cs="宋体" w:hint="eastAsia"/>
          <w:b/>
          <w:bCs/>
          <w:sz w:val="24"/>
          <w:szCs w:val="24"/>
        </w:rPr>
        <w:t>年</w:t>
      </w:r>
      <w:r w:rsidR="00B96D95" w:rsidRPr="007A2139">
        <w:rPr>
          <w:rFonts w:ascii="宋体" w:hAnsi="宋体" w:cs="宋体"/>
          <w:b/>
          <w:bCs/>
          <w:sz w:val="24"/>
          <w:szCs w:val="24"/>
        </w:rPr>
        <w:t xml:space="preserve"> </w:t>
      </w:r>
      <w:r w:rsidR="00B96D95" w:rsidRPr="007A2139">
        <w:rPr>
          <w:rFonts w:ascii="宋体" w:hAnsi="宋体" w:cs="宋体"/>
          <w:b/>
          <w:bCs/>
          <w:sz w:val="24"/>
          <w:szCs w:val="24"/>
          <w:u w:val="single"/>
        </w:rPr>
        <w:t xml:space="preserve"> </w:t>
      </w:r>
      <w:r w:rsidR="00B96D95">
        <w:rPr>
          <w:rFonts w:ascii="宋体" w:hAnsi="宋体" w:cs="宋体"/>
          <w:b/>
          <w:bCs/>
          <w:sz w:val="24"/>
          <w:szCs w:val="24"/>
          <w:u w:val="single"/>
        </w:rPr>
        <w:t>9</w:t>
      </w:r>
      <w:r w:rsidR="00B96D95" w:rsidRPr="007A2139">
        <w:rPr>
          <w:rFonts w:ascii="宋体" w:hAnsi="宋体" w:cs="宋体"/>
          <w:b/>
          <w:bCs/>
          <w:sz w:val="24"/>
          <w:szCs w:val="24"/>
          <w:u w:val="single"/>
        </w:rPr>
        <w:t xml:space="preserve"> </w:t>
      </w:r>
      <w:r w:rsidR="00B96D95" w:rsidRPr="007A2139">
        <w:rPr>
          <w:rFonts w:ascii="宋体" w:hAnsi="宋体" w:cs="宋体" w:hint="eastAsia"/>
          <w:b/>
          <w:bCs/>
          <w:sz w:val="24"/>
          <w:szCs w:val="24"/>
        </w:rPr>
        <w:t>月</w:t>
      </w:r>
      <w:r w:rsidR="00B96D95" w:rsidRPr="007A2139">
        <w:rPr>
          <w:rFonts w:ascii="宋体" w:hAnsi="宋体" w:cs="宋体"/>
          <w:b/>
          <w:bCs/>
          <w:sz w:val="24"/>
          <w:szCs w:val="24"/>
          <w:u w:val="single"/>
        </w:rPr>
        <w:t xml:space="preserve"> </w:t>
      </w:r>
      <w:r w:rsidR="00B96D95">
        <w:rPr>
          <w:rFonts w:ascii="宋体" w:hAnsi="宋体" w:cs="宋体"/>
          <w:b/>
          <w:bCs/>
          <w:sz w:val="24"/>
          <w:szCs w:val="24"/>
          <w:u w:val="single"/>
        </w:rPr>
        <w:t>25</w:t>
      </w:r>
      <w:r w:rsidR="00B96D95"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B96D95">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A714D9">
      <w:pPr>
        <w:spacing w:beforeLines="20" w:before="62" w:afterLines="20" w:after="62" w:line="360" w:lineRule="auto"/>
        <w:ind w:firstLineChars="200" w:firstLine="480"/>
        <w:rPr>
          <w:rFonts w:ascii="宋体"/>
          <w:b/>
          <w:bCs/>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B96D95" w:rsidRPr="00A714D9">
        <w:rPr>
          <w:rFonts w:ascii="宋体" w:hAnsi="宋体" w:cs="宋体"/>
          <w:sz w:val="24"/>
          <w:szCs w:val="24"/>
          <w:u w:val="single"/>
        </w:rPr>
        <w:t>__</w:t>
      </w:r>
      <w:r w:rsidR="00077BBC">
        <w:rPr>
          <w:rFonts w:ascii="宋体" w:hAnsi="宋体" w:cs="宋体"/>
          <w:sz w:val="24"/>
          <w:szCs w:val="24"/>
          <w:u w:val="single"/>
        </w:rPr>
        <w:t>/</w:t>
      </w:r>
      <w:r w:rsidR="00B96D95" w:rsidRPr="00A714D9">
        <w:rPr>
          <w:rFonts w:ascii="宋体" w:hAnsi="宋体" w:cs="宋体"/>
          <w:sz w:val="24"/>
          <w:szCs w:val="24"/>
          <w:u w:val="single"/>
        </w:rPr>
        <w:t>__</w:t>
      </w:r>
      <w:r w:rsidRPr="007A2139">
        <w:rPr>
          <w:rFonts w:ascii="宋体" w:hAnsi="宋体" w:cs="宋体" w:hint="eastAsia"/>
          <w:sz w:val="24"/>
          <w:szCs w:val="24"/>
        </w:rPr>
        <w:t>年</w:t>
      </w:r>
      <w:r w:rsidR="00B96D95" w:rsidRPr="0080632E">
        <w:rPr>
          <w:rFonts w:ascii="宋体" w:hAnsi="宋体" w:cs="宋体"/>
          <w:sz w:val="24"/>
          <w:szCs w:val="24"/>
          <w:u w:val="single"/>
        </w:rPr>
        <w:t>__</w:t>
      </w:r>
      <w:r w:rsidR="00077BBC">
        <w:rPr>
          <w:rFonts w:ascii="宋体" w:hAnsi="宋体" w:cs="宋体"/>
          <w:sz w:val="24"/>
          <w:szCs w:val="24"/>
          <w:u w:val="single"/>
        </w:rPr>
        <w:t>/</w:t>
      </w:r>
      <w:r w:rsidR="00B96D95" w:rsidRPr="0080632E">
        <w:rPr>
          <w:rFonts w:ascii="宋体" w:hAnsi="宋体" w:cs="宋体"/>
          <w:sz w:val="24"/>
          <w:szCs w:val="24"/>
          <w:u w:val="single"/>
        </w:rPr>
        <w:t>__</w:t>
      </w:r>
      <w:r w:rsidRPr="007A2139">
        <w:rPr>
          <w:rFonts w:ascii="宋体" w:hAnsi="宋体" w:cs="宋体" w:hint="eastAsia"/>
          <w:sz w:val="24"/>
          <w:szCs w:val="24"/>
        </w:rPr>
        <w:t>月</w:t>
      </w:r>
      <w:r w:rsidR="00B96D95" w:rsidRPr="0080632E">
        <w:rPr>
          <w:rFonts w:ascii="宋体" w:hAnsi="宋体" w:cs="宋体"/>
          <w:sz w:val="24"/>
          <w:szCs w:val="24"/>
          <w:u w:val="single"/>
        </w:rPr>
        <w:t>__</w:t>
      </w:r>
      <w:r w:rsidR="00077BBC">
        <w:rPr>
          <w:rFonts w:ascii="宋体" w:hAnsi="宋体" w:cs="宋体"/>
          <w:sz w:val="24"/>
          <w:szCs w:val="24"/>
          <w:u w:val="single"/>
        </w:rPr>
        <w:t>/</w:t>
      </w:r>
      <w:r w:rsidR="00B96D95" w:rsidRPr="0080632E">
        <w:rPr>
          <w:rFonts w:ascii="宋体" w:hAnsi="宋体" w:cs="宋体"/>
          <w:sz w:val="24"/>
          <w:szCs w:val="24"/>
          <w:u w:val="single"/>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463A0A"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w:t>
      </w:r>
      <w:r w:rsidR="00B96D95" w:rsidRPr="007A2139">
        <w:rPr>
          <w:rFonts w:ascii="宋体" w:hAnsi="宋体" w:cs="宋体" w:hint="eastAsia"/>
          <w:sz w:val="24"/>
          <w:szCs w:val="24"/>
        </w:rPr>
        <w:t>甲乙</w:t>
      </w:r>
      <w:r w:rsidR="00B96D95">
        <w:rPr>
          <w:rFonts w:ascii="宋体" w:hAnsi="宋体" w:cs="宋体" w:hint="eastAsia"/>
          <w:sz w:val="24"/>
          <w:szCs w:val="24"/>
        </w:rPr>
        <w:t>双</w:t>
      </w:r>
      <w:r w:rsidR="00B96D95" w:rsidRPr="007A2139">
        <w:rPr>
          <w:rFonts w:ascii="宋体" w:hAnsi="宋体" w:cs="宋体" w:hint="eastAsia"/>
          <w:sz w:val="24"/>
          <w:szCs w:val="24"/>
        </w:rPr>
        <w:t>方协商本次估价服务费合计为人民币</w:t>
      </w:r>
      <w:r w:rsidR="00B96D95" w:rsidRPr="007A2139">
        <w:rPr>
          <w:rFonts w:ascii="宋体" w:hAnsi="宋体" w:cs="宋体"/>
          <w:sz w:val="24"/>
          <w:szCs w:val="24"/>
          <w:u w:val="single"/>
        </w:rPr>
        <w:t xml:space="preserve">   </w:t>
      </w:r>
      <w:r w:rsidR="00B96D95">
        <w:rPr>
          <w:rFonts w:ascii="宋体" w:hAnsi="宋体" w:cs="宋体"/>
          <w:sz w:val="24"/>
          <w:szCs w:val="24"/>
          <w:u w:val="single"/>
        </w:rPr>
        <w:t>9.5</w:t>
      </w:r>
      <w:r w:rsidR="00B96D95"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w:t>
      </w:r>
      <w:r w:rsidR="00B96D95" w:rsidRPr="007A2139">
        <w:rPr>
          <w:rFonts w:ascii="宋体" w:hAnsi="宋体" w:cs="宋体" w:hint="eastAsia"/>
          <w:sz w:val="24"/>
          <w:szCs w:val="24"/>
        </w:rPr>
        <w:t>由</w:t>
      </w:r>
      <w:r w:rsidR="00B96D95" w:rsidRPr="007A2139">
        <w:rPr>
          <w:rFonts w:ascii="宋体" w:hAnsi="宋体" w:cs="宋体"/>
          <w:sz w:val="24"/>
          <w:szCs w:val="24"/>
          <w:u w:val="single"/>
        </w:rPr>
        <w:t xml:space="preserve">  </w:t>
      </w:r>
      <w:r w:rsidR="00B96D95">
        <w:rPr>
          <w:rFonts w:ascii="宋体" w:hAnsi="宋体" w:cs="宋体" w:hint="eastAsia"/>
          <w:sz w:val="24"/>
          <w:szCs w:val="24"/>
          <w:u w:val="single"/>
        </w:rPr>
        <w:t>乙方</w:t>
      </w:r>
      <w:r w:rsidR="00B96D95"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rsidR="000A1092" w:rsidRPr="00FE49CB" w:rsidRDefault="00B96D95" w:rsidP="00463A0A">
      <w:pPr>
        <w:tabs>
          <w:tab w:val="left" w:pos="720"/>
        </w:tabs>
        <w:spacing w:beforeLines="20" w:before="62" w:afterLines="20" w:after="62" w:line="360" w:lineRule="auto"/>
        <w:rPr>
          <w:rFonts w:ascii="宋体" w:cs="宋体"/>
          <w:sz w:val="24"/>
          <w:szCs w:val="24"/>
          <w:u w:val="single"/>
        </w:rPr>
      </w:pPr>
      <w:r w:rsidRPr="007A2139">
        <w:rPr>
          <w:rFonts w:ascii="宋体" w:hAnsi="宋体" w:cs="宋体"/>
          <w:sz w:val="24"/>
          <w:szCs w:val="24"/>
          <w:u w:val="single"/>
        </w:rPr>
        <w:t xml:space="preserve">  </w:t>
      </w:r>
      <w:r>
        <w:rPr>
          <w:rFonts w:ascii="宋体" w:hAnsi="宋体" w:cs="宋体" w:hint="eastAsia"/>
          <w:sz w:val="24"/>
          <w:szCs w:val="24"/>
          <w:u w:val="single"/>
        </w:rPr>
        <w:t>乙方</w:t>
      </w:r>
      <w:r w:rsidRPr="007A2139">
        <w:rPr>
          <w:rFonts w:ascii="宋体" w:hAnsi="宋体" w:cs="宋体"/>
          <w:sz w:val="24"/>
          <w:szCs w:val="24"/>
          <w:u w:val="single"/>
        </w:rPr>
        <w:t xml:space="preserve"> </w:t>
      </w:r>
      <w:r w:rsidR="000A1092"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B96D95" w:rsidRPr="007A2139">
        <w:rPr>
          <w:rFonts w:ascii="宋体" w:hAnsi="宋体" w:cs="宋体" w:hint="eastAsia"/>
          <w:sz w:val="24"/>
          <w:szCs w:val="24"/>
        </w:rPr>
        <w:t>本合同经</w:t>
      </w:r>
      <w:r w:rsidR="00B96D95">
        <w:rPr>
          <w:rFonts w:ascii="宋体" w:hAnsi="宋体" w:cs="宋体" w:hint="eastAsia"/>
          <w:sz w:val="24"/>
          <w:szCs w:val="24"/>
        </w:rPr>
        <w:t>双</w:t>
      </w:r>
      <w:r w:rsidR="00B96D95" w:rsidRPr="007A2139">
        <w:rPr>
          <w:rFonts w:ascii="宋体" w:hAnsi="宋体" w:cs="宋体" w:hint="eastAsia"/>
          <w:sz w:val="24"/>
          <w:szCs w:val="24"/>
        </w:rPr>
        <w:t>方签章后</w:t>
      </w:r>
      <w:r w:rsidR="00B96D95" w:rsidRPr="007A2139">
        <w:rPr>
          <w:rFonts w:ascii="宋体" w:hAnsi="宋体" w:cs="宋体"/>
          <w:sz w:val="24"/>
          <w:szCs w:val="24"/>
          <w:u w:val="single"/>
        </w:rPr>
        <w:t xml:space="preserve">  </w:t>
      </w:r>
      <w:r w:rsidR="00B96D95">
        <w:rPr>
          <w:rFonts w:ascii="宋体" w:hAnsi="宋体" w:cs="宋体" w:hint="eastAsia"/>
          <w:sz w:val="24"/>
          <w:szCs w:val="24"/>
          <w:u w:val="single"/>
        </w:rPr>
        <w:t>/</w:t>
      </w:r>
      <w:r w:rsidR="00B96D95">
        <w:rPr>
          <w:rFonts w:ascii="宋体" w:hAnsi="宋体" w:cs="宋体"/>
          <w:sz w:val="24"/>
          <w:szCs w:val="24"/>
          <w:u w:val="single"/>
        </w:rPr>
        <w:t xml:space="preserve"> </w:t>
      </w:r>
      <w:r w:rsidR="00B96D95"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B96D95" w:rsidRPr="007A2139">
        <w:rPr>
          <w:rFonts w:ascii="宋体" w:hAnsi="宋体" w:cs="宋体"/>
          <w:sz w:val="24"/>
          <w:szCs w:val="24"/>
          <w:u w:val="single"/>
        </w:rPr>
        <w:t xml:space="preserve">  </w:t>
      </w:r>
      <w:r w:rsidR="00B96D95">
        <w:rPr>
          <w:rFonts w:ascii="宋体" w:hAnsi="宋体" w:cs="宋体" w:hint="eastAsia"/>
          <w:sz w:val="24"/>
          <w:szCs w:val="24"/>
          <w:u w:val="single"/>
        </w:rPr>
        <w:t>/</w:t>
      </w:r>
      <w:r w:rsidR="00B96D95" w:rsidRPr="007A2139">
        <w:rPr>
          <w:rFonts w:ascii="宋体" w:hAnsi="宋体" w:cs="宋体"/>
          <w:sz w:val="24"/>
          <w:szCs w:val="24"/>
          <w:u w:val="single"/>
        </w:rPr>
        <w:t xml:space="preserve"> </w:t>
      </w:r>
      <w:r w:rsidR="00B96D95">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w:t>
      </w:r>
      <w:r w:rsidRPr="00B96D95">
        <w:rPr>
          <w:rFonts w:ascii="宋体" w:hAnsi="宋体" w:cs="宋体"/>
          <w:sz w:val="24"/>
          <w:szCs w:val="24"/>
          <w:u w:val="single"/>
        </w:rPr>
        <w:t xml:space="preserve"> </w:t>
      </w:r>
      <w:r w:rsidR="00B96D95">
        <w:rPr>
          <w:rFonts w:ascii="宋体" w:hAnsi="宋体" w:cs="宋体"/>
          <w:sz w:val="24"/>
          <w:szCs w:val="24"/>
          <w:u w:val="single"/>
        </w:rPr>
        <w:t xml:space="preserve"> </w:t>
      </w:r>
      <w:r w:rsidR="00B96D95" w:rsidRPr="00B96D95">
        <w:rPr>
          <w:rFonts w:ascii="宋体" w:hAnsi="宋体" w:cs="宋体"/>
          <w:sz w:val="24"/>
          <w:szCs w:val="24"/>
          <w:u w:val="single"/>
        </w:rPr>
        <w:t>9.5</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A714D9" w:rsidRDefault="000A1092" w:rsidP="004E5FFC">
      <w:pPr>
        <w:tabs>
          <w:tab w:val="left" w:pos="720"/>
        </w:tabs>
        <w:spacing w:beforeLines="20" w:before="62" w:afterLines="20" w:after="62" w:line="360" w:lineRule="auto"/>
        <w:ind w:firstLineChars="200" w:firstLine="480"/>
        <w:rPr>
          <w:rFonts w:ascii="宋体"/>
          <w:sz w:val="24"/>
          <w:szCs w:val="24"/>
          <w:u w:val="single"/>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w:t>
      </w:r>
      <w:r w:rsidRPr="007A2139">
        <w:rPr>
          <w:rFonts w:ascii="宋体" w:hAnsi="宋体" w:cs="宋体" w:hint="eastAsia"/>
          <w:sz w:val="24"/>
          <w:szCs w:val="24"/>
        </w:rPr>
        <w:lastRenderedPageBreak/>
        <w:t>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77BBC"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rsidR="000A1092" w:rsidRPr="007A2139" w:rsidRDefault="000A1092" w:rsidP="00A714D9">
      <w:pPr>
        <w:pStyle w:val="a6"/>
        <w:snapToGrid w:val="0"/>
        <w:spacing w:beforeLines="20" w:before="62" w:afterLines="20" w:after="62" w:line="360" w:lineRule="auto"/>
        <w:ind w:firstLineChars="200" w:firstLine="600"/>
        <w:jc w:val="both"/>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77BBC"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00B96D95" w:rsidRPr="007A2139">
        <w:rPr>
          <w:rFonts w:ascii="宋体" w:hAnsi="宋体" w:cs="宋体" w:hint="eastAsia"/>
          <w:sz w:val="24"/>
          <w:szCs w:val="24"/>
        </w:rPr>
        <w:t>本合同一式</w:t>
      </w:r>
      <w:r w:rsidR="00B96D95" w:rsidRPr="007A2139">
        <w:rPr>
          <w:rFonts w:ascii="宋体" w:hAnsi="宋体" w:cs="宋体"/>
          <w:sz w:val="24"/>
          <w:szCs w:val="24"/>
          <w:u w:val="single"/>
        </w:rPr>
        <w:t xml:space="preserve"> </w:t>
      </w:r>
      <w:r w:rsidR="00B96D95">
        <w:rPr>
          <w:rFonts w:ascii="宋体" w:hAnsi="宋体" w:cs="宋体" w:hint="eastAsia"/>
          <w:sz w:val="24"/>
          <w:szCs w:val="24"/>
          <w:u w:val="single"/>
        </w:rPr>
        <w:t>两</w:t>
      </w:r>
      <w:r w:rsidR="00B96D95" w:rsidRPr="007A2139">
        <w:rPr>
          <w:rFonts w:ascii="宋体" w:hAnsi="宋体" w:cs="宋体"/>
          <w:sz w:val="24"/>
          <w:szCs w:val="24"/>
          <w:u w:val="single"/>
        </w:rPr>
        <w:t xml:space="preserve"> </w:t>
      </w:r>
      <w:r w:rsidRPr="007A2139">
        <w:rPr>
          <w:rFonts w:ascii="宋体" w:hAnsi="宋体" w:cs="宋体" w:hint="eastAsia"/>
          <w:sz w:val="24"/>
          <w:szCs w:val="24"/>
        </w:rPr>
        <w:t>份，</w:t>
      </w:r>
      <w:r w:rsidR="00B96D95" w:rsidRPr="007A2139">
        <w:rPr>
          <w:rFonts w:ascii="宋体" w:hAnsi="宋体" w:cs="宋体" w:hint="eastAsia"/>
          <w:sz w:val="24"/>
          <w:szCs w:val="24"/>
        </w:rPr>
        <w:t>甲方持</w:t>
      </w:r>
      <w:r w:rsidR="00B96D95" w:rsidRPr="007A2139">
        <w:rPr>
          <w:rFonts w:ascii="宋体" w:hAnsi="宋体" w:cs="宋体"/>
          <w:sz w:val="24"/>
          <w:szCs w:val="24"/>
          <w:u w:val="single"/>
        </w:rPr>
        <w:t xml:space="preserve"> </w:t>
      </w:r>
      <w:r w:rsidR="00B96D95">
        <w:rPr>
          <w:rFonts w:ascii="宋体" w:hAnsi="宋体" w:cs="宋体" w:hint="eastAsia"/>
          <w:sz w:val="24"/>
          <w:szCs w:val="24"/>
          <w:u w:val="single"/>
        </w:rPr>
        <w:t>壹</w:t>
      </w:r>
      <w:r w:rsidR="00B96D95" w:rsidRPr="007A2139">
        <w:rPr>
          <w:rFonts w:ascii="宋体" w:hAnsi="宋体" w:cs="宋体"/>
          <w:sz w:val="24"/>
          <w:szCs w:val="24"/>
          <w:u w:val="single"/>
        </w:rPr>
        <w:t xml:space="preserve"> </w:t>
      </w:r>
      <w:r w:rsidRPr="007A2139">
        <w:rPr>
          <w:rFonts w:ascii="宋体" w:hAnsi="宋体" w:cs="宋体" w:hint="eastAsia"/>
          <w:sz w:val="24"/>
          <w:szCs w:val="24"/>
        </w:rPr>
        <w:t>份，乙方持</w:t>
      </w:r>
      <w:r w:rsidR="00B96D95" w:rsidRPr="00A714D9">
        <w:rPr>
          <w:rFonts w:ascii="宋体" w:hAnsi="宋体" w:cs="宋体"/>
          <w:sz w:val="24"/>
          <w:szCs w:val="24"/>
          <w:u w:val="single"/>
        </w:rPr>
        <w:t xml:space="preserve"> </w:t>
      </w:r>
      <w:r w:rsidR="00B96D95" w:rsidRPr="00B96D95">
        <w:rPr>
          <w:rFonts w:ascii="宋体" w:hAnsi="宋体" w:cs="宋体" w:hint="eastAsia"/>
          <w:sz w:val="24"/>
          <w:szCs w:val="24"/>
          <w:u w:val="single"/>
        </w:rPr>
        <w:t>壹</w:t>
      </w:r>
      <w:r w:rsidRPr="00B96D95">
        <w:rPr>
          <w:rFonts w:ascii="宋体" w:hAnsi="宋体" w:cs="宋体"/>
          <w:sz w:val="24"/>
          <w:szCs w:val="24"/>
          <w:u w:val="single"/>
        </w:rPr>
        <w:t xml:space="preserve"> </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A714D9">
      <w:pPr>
        <w:ind w:right="105"/>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691" w:rsidRDefault="00A15691" w:rsidP="00427355">
      <w:r>
        <w:separator/>
      </w:r>
    </w:p>
  </w:endnote>
  <w:endnote w:type="continuationSeparator" w:id="0">
    <w:p w:rsidR="00A15691" w:rsidRDefault="00A1569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黑体简体">
    <w:altName w:val="宋体"/>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A714D9">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714D9">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691" w:rsidRDefault="00A15691" w:rsidP="00427355">
      <w:r>
        <w:separator/>
      </w:r>
    </w:p>
  </w:footnote>
  <w:footnote w:type="continuationSeparator" w:id="0">
    <w:p w:rsidR="00A15691" w:rsidRDefault="00A15691" w:rsidP="00427355">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uwei">
    <w15:presenceInfo w15:providerId="None" w15:userId="wu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77BBC"/>
    <w:rsid w:val="0009219B"/>
    <w:rsid w:val="00095788"/>
    <w:rsid w:val="000A1092"/>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E03AC"/>
    <w:rsid w:val="00781AB2"/>
    <w:rsid w:val="007A2139"/>
    <w:rsid w:val="007D0891"/>
    <w:rsid w:val="007D2EC2"/>
    <w:rsid w:val="00834F20"/>
    <w:rsid w:val="008B00A9"/>
    <w:rsid w:val="008D4FDE"/>
    <w:rsid w:val="008E11D1"/>
    <w:rsid w:val="009117F5"/>
    <w:rsid w:val="009A161C"/>
    <w:rsid w:val="00A15691"/>
    <w:rsid w:val="00A22AF2"/>
    <w:rsid w:val="00A500BC"/>
    <w:rsid w:val="00A70DF1"/>
    <w:rsid w:val="00A714D9"/>
    <w:rsid w:val="00A7312D"/>
    <w:rsid w:val="00B21F76"/>
    <w:rsid w:val="00B656EF"/>
    <w:rsid w:val="00B7192D"/>
    <w:rsid w:val="00B96D95"/>
    <w:rsid w:val="00C13A31"/>
    <w:rsid w:val="00C21946"/>
    <w:rsid w:val="00C30D76"/>
    <w:rsid w:val="00C84E2D"/>
    <w:rsid w:val="00CB09B2"/>
    <w:rsid w:val="00D818CD"/>
    <w:rsid w:val="00E3211C"/>
    <w:rsid w:val="00E62776"/>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2712</Characters>
  <Application>Microsoft Office Word</Application>
  <DocSecurity>0</DocSecurity>
  <Lines>22</Lines>
  <Paragraphs>6</Paragraphs>
  <ScaleCrop>false</ScaleCrop>
  <Company>CHINA</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Windows User</cp:lastModifiedBy>
  <cp:revision>4</cp:revision>
  <cp:lastPrinted>2016-12-07T02:30:00Z</cp:lastPrinted>
  <dcterms:created xsi:type="dcterms:W3CDTF">2023-11-20T03:27:00Z</dcterms:created>
  <dcterms:modified xsi:type="dcterms:W3CDTF">2023-11-21T03:12:00Z</dcterms:modified>
</cp:coreProperties>
</file>